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1693"/>
        <w:gridCol w:w="1842"/>
        <w:gridCol w:w="2126"/>
        <w:gridCol w:w="3748"/>
      </w:tblGrid>
      <w:tr w:rsidR="00A27D8D" w:rsidTr="00A27D8D">
        <w:trPr>
          <w:cantSplit/>
          <w:trHeight w:val="901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>Бақылау түрі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>Ең жоғарғы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 xml:space="preserve"> балл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Ең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>төмеңгі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 xml:space="preserve"> балл  немесе (емтиханға жіберу рейтингі)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val="kk-KZ"/>
              </w:rPr>
              <w:t>Ескерту</w:t>
            </w:r>
          </w:p>
        </w:tc>
      </w:tr>
      <w:tr w:rsidR="00A27D8D" w:rsidTr="00A27D8D">
        <w:trPr>
          <w:cantSplit/>
          <w:trHeight w:val="901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1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ағымдық бақылау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1 - 7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аптадағы барлық тапсырма түрлері бойынша бағалардың қосындысы</w:t>
            </w:r>
          </w:p>
        </w:tc>
      </w:tr>
      <w:tr w:rsidR="00A27D8D" w:rsidTr="00A27D8D">
        <w:trPr>
          <w:cantSplit/>
          <w:trHeight w:val="901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2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ағымдық бақылау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 8 - 15 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 xml:space="preserve">аптадағы барлық тапсырма түрлері бойынша бағалардың қосындысы </w:t>
            </w:r>
          </w:p>
        </w:tc>
      </w:tr>
      <w:tr w:rsidR="00A27D8D" w:rsidTr="00A27D8D">
        <w:trPr>
          <w:cantSplit/>
          <w:trHeight w:val="901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Ағымдық үлгерімді бағалау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(РК1+РК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2)/</w:t>
            </w:r>
            <w:proofErr w:type="gramEnd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2=100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АБ мен 2АБ орташа арифметикалық мәні</w:t>
            </w:r>
          </w:p>
        </w:tc>
      </w:tr>
      <w:tr w:rsidR="00A27D8D" w:rsidTr="00A27D8D">
        <w:trPr>
          <w:cantSplit/>
          <w:trHeight w:val="901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Қорытынды бақылауды бағалау (емтихан бағасы)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27D8D" w:rsidRDefault="00A27D8D">
            <w:pPr>
              <w:snapToGrid w:val="0"/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8D" w:rsidRPr="00A27D8D" w:rsidTr="00A27D8D">
        <w:trPr>
          <w:cantSplit/>
          <w:trHeight w:val="901"/>
        </w:trPr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851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Пән бойынша қорытынды баға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  <w:t xml:space="preserve">50 </w:t>
            </w:r>
          </w:p>
        </w:tc>
        <w:tc>
          <w:tcPr>
            <w:tcW w:w="3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27D8D" w:rsidRDefault="00A27D8D">
            <w:pPr>
              <w:spacing w:after="0" w:line="240" w:lineRule="auto"/>
              <w:ind w:firstLine="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val="kk-KZ"/>
              </w:rPr>
              <w:t>Ағымдық үлгерім мен емтихан бағасының орташа арифметикалық бағасы</w:t>
            </w:r>
          </w:p>
        </w:tc>
      </w:tr>
    </w:tbl>
    <w:p w:rsidR="00594BF5" w:rsidRPr="00A27D8D" w:rsidRDefault="00594BF5">
      <w:pPr>
        <w:rPr>
          <w:lang w:val="kk-KZ"/>
        </w:rPr>
      </w:pPr>
      <w:bookmarkStart w:id="0" w:name="_GoBack"/>
      <w:bookmarkEnd w:id="0"/>
    </w:p>
    <w:sectPr w:rsidR="00594BF5" w:rsidRPr="00A2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AA"/>
    <w:rsid w:val="005147AA"/>
    <w:rsid w:val="00594BF5"/>
    <w:rsid w:val="00A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09C03-2D2B-4D4B-8AD5-6C1394FF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2</cp:revision>
  <dcterms:created xsi:type="dcterms:W3CDTF">2017-06-28T17:09:00Z</dcterms:created>
  <dcterms:modified xsi:type="dcterms:W3CDTF">2017-06-28T17:09:00Z</dcterms:modified>
</cp:coreProperties>
</file>